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99" w:rsidRPr="00D41262" w:rsidRDefault="00FF2683" w:rsidP="000664C4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>П</w:t>
      </w:r>
      <w:r w:rsidR="00D41262" w:rsidRPr="00D41262">
        <w:rPr>
          <w:rFonts w:asciiTheme="minorHAnsi" w:hAnsiTheme="minorHAnsi"/>
          <w:b/>
          <w:color w:val="000000" w:themeColor="text1"/>
          <w:sz w:val="28"/>
          <w:szCs w:val="28"/>
        </w:rPr>
        <w:t>родлени</w:t>
      </w:r>
      <w:r w:rsidR="006164F0">
        <w:rPr>
          <w:rFonts w:asciiTheme="minorHAnsi" w:hAnsiTheme="minorHAnsi"/>
          <w:b/>
          <w:color w:val="000000" w:themeColor="text1"/>
          <w:sz w:val="28"/>
          <w:szCs w:val="28"/>
        </w:rPr>
        <w:t>е</w:t>
      </w:r>
      <w:r w:rsidR="00FD1199" w:rsidRPr="00D41262">
        <w:rPr>
          <w:rFonts w:asciiTheme="minorHAnsi" w:hAnsiTheme="minorHAnsi"/>
          <w:b/>
          <w:color w:val="000000" w:themeColor="text1"/>
          <w:sz w:val="28"/>
          <w:szCs w:val="28"/>
        </w:rPr>
        <w:t xml:space="preserve"> «дачной амнистии»</w:t>
      </w:r>
      <w:r w:rsidR="00D41262" w:rsidRPr="00D41262">
        <w:rPr>
          <w:rFonts w:asciiTheme="minorHAnsi" w:hAnsiTheme="minorHAnsi"/>
          <w:b/>
          <w:color w:val="000000" w:themeColor="text1"/>
          <w:sz w:val="28"/>
          <w:szCs w:val="28"/>
        </w:rPr>
        <w:t xml:space="preserve"> упростит оформление недвижимости</w:t>
      </w:r>
      <w:r w:rsidR="006164F0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  <w:r w:rsidR="00D41262" w:rsidRPr="00D41262">
        <w:rPr>
          <w:rFonts w:asciiTheme="minorHAnsi" w:hAnsiTheme="minorHAnsi"/>
          <w:b/>
          <w:color w:val="000000" w:themeColor="text1"/>
          <w:sz w:val="28"/>
          <w:szCs w:val="28"/>
        </w:rPr>
        <w:t>для владельцев садовых участков</w:t>
      </w:r>
    </w:p>
    <w:p w:rsidR="00D41262" w:rsidRDefault="00D41262" w:rsidP="000664C4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i/>
          <w:color w:val="000000" w:themeColor="text1"/>
        </w:rPr>
      </w:pPr>
    </w:p>
    <w:p w:rsidR="00FD1199" w:rsidRPr="009F1074" w:rsidRDefault="00FD1199" w:rsidP="000664C4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i/>
          <w:color w:val="000000" w:themeColor="text1"/>
        </w:rPr>
      </w:pPr>
      <w:r w:rsidRPr="009F1074">
        <w:rPr>
          <w:rFonts w:asciiTheme="minorHAnsi" w:hAnsiTheme="minorHAnsi"/>
          <w:i/>
          <w:color w:val="000000" w:themeColor="text1"/>
        </w:rPr>
        <w:t xml:space="preserve">Эксперты </w:t>
      </w:r>
      <w:r w:rsidR="00D41262">
        <w:rPr>
          <w:rFonts w:asciiTheme="minorHAnsi" w:hAnsiTheme="minorHAnsi"/>
          <w:i/>
          <w:color w:val="000000" w:themeColor="text1"/>
        </w:rPr>
        <w:t xml:space="preserve"> Кадастровой палаты </w:t>
      </w:r>
      <w:r w:rsidRPr="009F1074">
        <w:rPr>
          <w:rFonts w:asciiTheme="minorHAnsi" w:hAnsiTheme="minorHAnsi"/>
          <w:i/>
          <w:color w:val="000000" w:themeColor="text1"/>
        </w:rPr>
        <w:t>ра</w:t>
      </w:r>
      <w:r w:rsidR="00D41262">
        <w:rPr>
          <w:rFonts w:asciiTheme="minorHAnsi" w:hAnsiTheme="minorHAnsi"/>
          <w:i/>
          <w:color w:val="000000" w:themeColor="text1"/>
        </w:rPr>
        <w:t>зъяснили</w:t>
      </w:r>
      <w:r w:rsidRPr="009F1074">
        <w:rPr>
          <w:rFonts w:asciiTheme="minorHAnsi" w:hAnsiTheme="minorHAnsi"/>
          <w:i/>
          <w:color w:val="000000" w:themeColor="text1"/>
        </w:rPr>
        <w:t xml:space="preserve">, </w:t>
      </w:r>
      <w:r w:rsidR="00FF2683">
        <w:rPr>
          <w:rFonts w:asciiTheme="minorHAnsi" w:hAnsiTheme="minorHAnsi"/>
          <w:i/>
          <w:color w:val="000000" w:themeColor="text1"/>
        </w:rPr>
        <w:t xml:space="preserve">на </w:t>
      </w:r>
      <w:r w:rsidR="000664C4">
        <w:rPr>
          <w:rFonts w:asciiTheme="minorHAnsi" w:hAnsiTheme="minorHAnsi"/>
          <w:i/>
          <w:color w:val="000000" w:themeColor="text1"/>
        </w:rPr>
        <w:t>собственников</w:t>
      </w:r>
      <w:r w:rsidRPr="009F1074">
        <w:rPr>
          <w:rFonts w:asciiTheme="minorHAnsi" w:hAnsiTheme="minorHAnsi"/>
          <w:i/>
          <w:color w:val="000000" w:themeColor="text1"/>
        </w:rPr>
        <w:t xml:space="preserve"> каких </w:t>
      </w:r>
      <w:r w:rsidR="00FF2683">
        <w:rPr>
          <w:rFonts w:asciiTheme="minorHAnsi" w:hAnsiTheme="minorHAnsi"/>
          <w:i/>
          <w:color w:val="000000" w:themeColor="text1"/>
        </w:rPr>
        <w:t>земельных участков</w:t>
      </w:r>
      <w:r w:rsidRPr="009F1074">
        <w:rPr>
          <w:rFonts w:asciiTheme="minorHAnsi" w:hAnsiTheme="minorHAnsi"/>
          <w:i/>
          <w:color w:val="000000" w:themeColor="text1"/>
        </w:rPr>
        <w:t xml:space="preserve"> не </w:t>
      </w:r>
      <w:r w:rsidR="00FF2683">
        <w:rPr>
          <w:rFonts w:asciiTheme="minorHAnsi" w:hAnsiTheme="minorHAnsi"/>
          <w:i/>
          <w:color w:val="000000" w:themeColor="text1"/>
        </w:rPr>
        <w:t xml:space="preserve">распространяется действие </w:t>
      </w:r>
      <w:r w:rsidR="006164F0">
        <w:rPr>
          <w:rFonts w:asciiTheme="minorHAnsi" w:hAnsiTheme="minorHAnsi"/>
          <w:i/>
          <w:color w:val="000000" w:themeColor="text1"/>
        </w:rPr>
        <w:t xml:space="preserve">закона о </w:t>
      </w:r>
      <w:r w:rsidR="00FF2683">
        <w:rPr>
          <w:rFonts w:asciiTheme="minorHAnsi" w:hAnsiTheme="minorHAnsi"/>
          <w:i/>
          <w:color w:val="000000" w:themeColor="text1"/>
        </w:rPr>
        <w:t>новой «дачной амнистии»</w:t>
      </w:r>
    </w:p>
    <w:p w:rsidR="00985D9B" w:rsidRDefault="00985D9B" w:rsidP="000664C4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000000" w:themeColor="text1"/>
        </w:rPr>
      </w:pPr>
    </w:p>
    <w:p w:rsidR="00FF2683" w:rsidRDefault="00FD1199" w:rsidP="000664C4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</w:rPr>
      </w:pPr>
      <w:r w:rsidRPr="00E54C7C">
        <w:rPr>
          <w:rFonts w:asciiTheme="minorHAnsi" w:hAnsiTheme="minorHAnsi"/>
          <w:color w:val="000000" w:themeColor="text1"/>
        </w:rPr>
        <w:t xml:space="preserve">Президент РФ Владимир Путин </w:t>
      </w:r>
      <w:hyperlink r:id="rId5" w:history="1">
        <w:r w:rsidRPr="00653223">
          <w:rPr>
            <w:rStyle w:val="a5"/>
            <w:rFonts w:asciiTheme="minorHAnsi" w:hAnsiTheme="minorHAnsi"/>
            <w:color w:val="000000" w:themeColor="text1"/>
            <w:u w:val="none"/>
          </w:rPr>
          <w:t>подписал</w:t>
        </w:r>
      </w:hyperlink>
      <w:r w:rsidRPr="00653223">
        <w:rPr>
          <w:rFonts w:asciiTheme="minorHAnsi" w:hAnsiTheme="minorHAnsi"/>
          <w:color w:val="000000" w:themeColor="text1"/>
        </w:rPr>
        <w:t xml:space="preserve"> </w:t>
      </w:r>
      <w:r w:rsidRPr="00E54C7C">
        <w:rPr>
          <w:rFonts w:asciiTheme="minorHAnsi" w:hAnsiTheme="minorHAnsi"/>
          <w:color w:val="000000" w:themeColor="text1"/>
        </w:rPr>
        <w:t>закон о продлении «дачной амнистии»</w:t>
      </w:r>
      <w:r w:rsidR="000664C4">
        <w:rPr>
          <w:rFonts w:asciiTheme="minorHAnsi" w:hAnsiTheme="minorHAnsi"/>
          <w:color w:val="000000" w:themeColor="text1"/>
        </w:rPr>
        <w:t>, которая б</w:t>
      </w:r>
      <w:r w:rsidRPr="00E54C7C">
        <w:rPr>
          <w:rFonts w:asciiTheme="minorHAnsi" w:hAnsiTheme="minorHAnsi"/>
          <w:color w:val="000000" w:themeColor="text1"/>
        </w:rPr>
        <w:t xml:space="preserve">удет действовать до </w:t>
      </w:r>
      <w:r w:rsidR="00FF2683" w:rsidRPr="00E54C7C">
        <w:rPr>
          <w:rFonts w:asciiTheme="minorHAnsi" w:hAnsiTheme="minorHAnsi"/>
          <w:color w:val="000000" w:themeColor="text1"/>
        </w:rPr>
        <w:t>1 марта 2021 года</w:t>
      </w:r>
      <w:r w:rsidR="006164F0" w:rsidRPr="00E54C7C">
        <w:rPr>
          <w:rFonts w:asciiTheme="minorHAnsi" w:hAnsiTheme="minorHAnsi"/>
          <w:color w:val="000000" w:themeColor="text1"/>
        </w:rPr>
        <w:t>. Но</w:t>
      </w:r>
      <w:r w:rsidRPr="009F1074">
        <w:rPr>
          <w:rFonts w:asciiTheme="minorHAnsi" w:hAnsiTheme="minorHAnsi"/>
          <w:color w:val="000000" w:themeColor="text1"/>
        </w:rPr>
        <w:t xml:space="preserve"> д</w:t>
      </w:r>
      <w:r w:rsidR="00FF2683">
        <w:rPr>
          <w:rFonts w:asciiTheme="minorHAnsi" w:hAnsiTheme="minorHAnsi"/>
          <w:color w:val="000000" w:themeColor="text1"/>
        </w:rPr>
        <w:t>о этого времени</w:t>
      </w:r>
      <w:r w:rsidR="006164F0">
        <w:rPr>
          <w:rFonts w:asciiTheme="minorHAnsi" w:hAnsiTheme="minorHAnsi"/>
          <w:color w:val="000000" w:themeColor="text1"/>
        </w:rPr>
        <w:t xml:space="preserve"> не все</w:t>
      </w:r>
      <w:r w:rsidR="00FF2683">
        <w:rPr>
          <w:rFonts w:asciiTheme="minorHAnsi" w:hAnsiTheme="minorHAnsi"/>
          <w:color w:val="000000" w:themeColor="text1"/>
        </w:rPr>
        <w:t xml:space="preserve"> </w:t>
      </w:r>
      <w:r w:rsidR="000664C4">
        <w:rPr>
          <w:rFonts w:asciiTheme="minorHAnsi" w:hAnsiTheme="minorHAnsi"/>
          <w:color w:val="000000" w:themeColor="text1"/>
        </w:rPr>
        <w:t>владельцы земельных участков</w:t>
      </w:r>
      <w:r w:rsidR="00FF2683">
        <w:rPr>
          <w:rFonts w:asciiTheme="minorHAnsi" w:hAnsiTheme="minorHAnsi"/>
          <w:color w:val="000000" w:themeColor="text1"/>
        </w:rPr>
        <w:t xml:space="preserve"> смогут воспользоваться возможностью регистрации прав собственности </w:t>
      </w:r>
      <w:r w:rsidR="000664C4">
        <w:rPr>
          <w:rFonts w:asciiTheme="minorHAnsi" w:hAnsiTheme="minorHAnsi"/>
          <w:color w:val="000000" w:themeColor="text1"/>
        </w:rPr>
        <w:t xml:space="preserve">на </w:t>
      </w:r>
      <w:r w:rsidR="000664C4">
        <w:rPr>
          <w:rFonts w:asciiTheme="minorHAnsi" w:hAnsiTheme="minorHAnsi"/>
          <w:color w:val="000000" w:themeColor="text1"/>
        </w:rPr>
        <w:t xml:space="preserve">загородную </w:t>
      </w:r>
      <w:r w:rsidR="000664C4">
        <w:rPr>
          <w:rFonts w:asciiTheme="minorHAnsi" w:hAnsiTheme="minorHAnsi"/>
          <w:color w:val="000000" w:themeColor="text1"/>
        </w:rPr>
        <w:t>недвижимост</w:t>
      </w:r>
      <w:r w:rsidR="000664C4">
        <w:rPr>
          <w:rFonts w:asciiTheme="minorHAnsi" w:hAnsiTheme="minorHAnsi"/>
          <w:color w:val="000000" w:themeColor="text1"/>
        </w:rPr>
        <w:t>ь</w:t>
      </w:r>
      <w:r w:rsidR="00FF2683">
        <w:rPr>
          <w:rFonts w:asciiTheme="minorHAnsi" w:hAnsiTheme="minorHAnsi"/>
          <w:color w:val="000000" w:themeColor="text1"/>
        </w:rPr>
        <w:t xml:space="preserve"> </w:t>
      </w:r>
      <w:r w:rsidR="000664C4">
        <w:rPr>
          <w:rFonts w:asciiTheme="minorHAnsi" w:hAnsiTheme="minorHAnsi"/>
          <w:color w:val="000000" w:themeColor="text1"/>
        </w:rPr>
        <w:t>в упрощённом порядке</w:t>
      </w:r>
      <w:r w:rsidR="006164F0">
        <w:rPr>
          <w:rFonts w:asciiTheme="minorHAnsi" w:hAnsiTheme="minorHAnsi"/>
          <w:color w:val="000000" w:themeColor="text1"/>
        </w:rPr>
        <w:t>.</w:t>
      </w:r>
    </w:p>
    <w:p w:rsidR="00FF2683" w:rsidRDefault="00FF2683" w:rsidP="000664C4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</w:rPr>
      </w:pPr>
    </w:p>
    <w:p w:rsidR="00FD1199" w:rsidRPr="00E54C7C" w:rsidRDefault="00FD1199" w:rsidP="000664C4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000000" w:themeColor="text1"/>
        </w:rPr>
      </w:pPr>
      <w:r w:rsidRPr="006164F0">
        <w:rPr>
          <w:rFonts w:asciiTheme="minorHAnsi" w:hAnsiTheme="minorHAnsi"/>
          <w:i/>
          <w:color w:val="000000" w:themeColor="text1"/>
        </w:rPr>
        <w:t>«</w:t>
      </w:r>
      <w:r w:rsidR="000664C4">
        <w:rPr>
          <w:rFonts w:asciiTheme="minorHAnsi" w:hAnsiTheme="minorHAnsi"/>
          <w:i/>
          <w:color w:val="000000" w:themeColor="text1"/>
        </w:rPr>
        <w:t>Последние</w:t>
      </w:r>
      <w:r w:rsidR="00E54C7C">
        <w:rPr>
          <w:rFonts w:asciiTheme="minorHAnsi" w:hAnsiTheme="minorHAnsi"/>
          <w:i/>
          <w:color w:val="000000" w:themeColor="text1"/>
        </w:rPr>
        <w:t xml:space="preserve"> з</w:t>
      </w:r>
      <w:r w:rsidR="006145B3">
        <w:rPr>
          <w:rFonts w:asciiTheme="minorHAnsi" w:hAnsiTheme="minorHAnsi"/>
          <w:i/>
          <w:color w:val="000000" w:themeColor="text1"/>
        </w:rPr>
        <w:t>ак</w:t>
      </w:r>
      <w:r w:rsidR="006164F0" w:rsidRPr="006164F0">
        <w:rPr>
          <w:rFonts w:asciiTheme="minorHAnsi" w:hAnsiTheme="minorHAnsi"/>
          <w:i/>
          <w:color w:val="000000" w:themeColor="text1"/>
        </w:rPr>
        <w:t>онодательные н</w:t>
      </w:r>
      <w:r w:rsidR="006164F0" w:rsidRPr="006164F0">
        <w:rPr>
          <w:rFonts w:asciiTheme="minorHAnsi" w:hAnsiTheme="minorHAnsi"/>
          <w:i/>
          <w:color w:val="000000" w:themeColor="text1"/>
        </w:rPr>
        <w:t>ов</w:t>
      </w:r>
      <w:r w:rsidR="006145B3">
        <w:rPr>
          <w:rFonts w:asciiTheme="minorHAnsi" w:hAnsiTheme="minorHAnsi"/>
          <w:i/>
          <w:color w:val="000000" w:themeColor="text1"/>
        </w:rPr>
        <w:t>овведения по</w:t>
      </w:r>
      <w:r w:rsidR="006164F0">
        <w:rPr>
          <w:rFonts w:asciiTheme="minorHAnsi" w:hAnsiTheme="minorHAnsi"/>
          <w:i/>
          <w:color w:val="000000" w:themeColor="text1"/>
        </w:rPr>
        <w:t xml:space="preserve"> упрощённ</w:t>
      </w:r>
      <w:r w:rsidR="006145B3">
        <w:rPr>
          <w:rFonts w:asciiTheme="minorHAnsi" w:hAnsiTheme="minorHAnsi"/>
          <w:i/>
          <w:color w:val="000000" w:themeColor="text1"/>
        </w:rPr>
        <w:t>ому</w:t>
      </w:r>
      <w:r w:rsidR="006164F0">
        <w:rPr>
          <w:rFonts w:asciiTheme="minorHAnsi" w:hAnsiTheme="minorHAnsi"/>
          <w:i/>
          <w:color w:val="000000" w:themeColor="text1"/>
        </w:rPr>
        <w:t xml:space="preserve"> оформлени</w:t>
      </w:r>
      <w:r w:rsidR="006145B3">
        <w:rPr>
          <w:rFonts w:asciiTheme="minorHAnsi" w:hAnsiTheme="minorHAnsi"/>
          <w:i/>
          <w:color w:val="000000" w:themeColor="text1"/>
        </w:rPr>
        <w:t>ю</w:t>
      </w:r>
      <w:r w:rsidR="006164F0">
        <w:rPr>
          <w:rFonts w:asciiTheme="minorHAnsi" w:hAnsiTheme="minorHAnsi"/>
          <w:i/>
          <w:color w:val="000000" w:themeColor="text1"/>
        </w:rPr>
        <w:t xml:space="preserve"> недвижимо</w:t>
      </w:r>
      <w:r w:rsidR="000664C4">
        <w:rPr>
          <w:rFonts w:asciiTheme="minorHAnsi" w:hAnsiTheme="minorHAnsi"/>
          <w:i/>
          <w:color w:val="000000" w:themeColor="text1"/>
        </w:rPr>
        <w:t xml:space="preserve">го имущества </w:t>
      </w:r>
      <w:r w:rsidR="006145B3">
        <w:rPr>
          <w:rFonts w:asciiTheme="minorHAnsi" w:hAnsiTheme="minorHAnsi"/>
          <w:i/>
          <w:color w:val="000000" w:themeColor="text1"/>
        </w:rPr>
        <w:t xml:space="preserve">касаются только тех объектов, что возведены на </w:t>
      </w:r>
      <w:r w:rsidR="006164F0" w:rsidRPr="009F1074">
        <w:rPr>
          <w:rFonts w:asciiTheme="minorHAnsi" w:hAnsiTheme="minorHAnsi"/>
          <w:i/>
          <w:color w:val="000000" w:themeColor="text1"/>
        </w:rPr>
        <w:t>земельных участк</w:t>
      </w:r>
      <w:r w:rsidR="006164F0">
        <w:rPr>
          <w:rFonts w:asciiTheme="minorHAnsi" w:hAnsiTheme="minorHAnsi"/>
          <w:i/>
          <w:color w:val="000000" w:themeColor="text1"/>
        </w:rPr>
        <w:t>ах</w:t>
      </w:r>
      <w:r w:rsidR="006145B3">
        <w:rPr>
          <w:rFonts w:asciiTheme="minorHAnsi" w:hAnsiTheme="minorHAnsi"/>
          <w:i/>
          <w:color w:val="000000" w:themeColor="text1"/>
        </w:rPr>
        <w:t>, пре</w:t>
      </w:r>
      <w:r w:rsidR="006164F0" w:rsidRPr="009F1074">
        <w:rPr>
          <w:rFonts w:asciiTheme="minorHAnsi" w:hAnsiTheme="minorHAnsi"/>
          <w:i/>
          <w:color w:val="000000" w:themeColor="text1"/>
        </w:rPr>
        <w:t>доставлен</w:t>
      </w:r>
      <w:r w:rsidR="006145B3">
        <w:rPr>
          <w:rFonts w:asciiTheme="minorHAnsi" w:hAnsiTheme="minorHAnsi"/>
          <w:i/>
          <w:color w:val="000000" w:themeColor="text1"/>
        </w:rPr>
        <w:t>ных</w:t>
      </w:r>
      <w:r w:rsidR="006164F0" w:rsidRPr="009F1074">
        <w:rPr>
          <w:rFonts w:asciiTheme="minorHAnsi" w:hAnsiTheme="minorHAnsi"/>
          <w:i/>
          <w:color w:val="000000" w:themeColor="text1"/>
        </w:rPr>
        <w:t xml:space="preserve"> </w:t>
      </w:r>
      <w:r w:rsidR="006145B3">
        <w:rPr>
          <w:rFonts w:asciiTheme="minorHAnsi" w:hAnsiTheme="minorHAnsi"/>
          <w:i/>
          <w:color w:val="000000" w:themeColor="text1"/>
        </w:rPr>
        <w:t xml:space="preserve">гражданам </w:t>
      </w:r>
      <w:r w:rsidR="006164F0" w:rsidRPr="009F1074">
        <w:rPr>
          <w:rFonts w:asciiTheme="minorHAnsi" w:hAnsiTheme="minorHAnsi"/>
          <w:i/>
          <w:color w:val="000000" w:themeColor="text1"/>
        </w:rPr>
        <w:t>для ведения садоводства</w:t>
      </w:r>
      <w:r w:rsidR="006145B3">
        <w:rPr>
          <w:rFonts w:asciiTheme="minorHAnsi" w:hAnsiTheme="minorHAnsi"/>
          <w:i/>
          <w:color w:val="000000" w:themeColor="text1"/>
        </w:rPr>
        <w:t>.</w:t>
      </w:r>
      <w:r w:rsidR="006164F0" w:rsidRPr="009F1074">
        <w:rPr>
          <w:rFonts w:asciiTheme="minorHAnsi" w:hAnsiTheme="minorHAnsi"/>
          <w:i/>
          <w:color w:val="000000" w:themeColor="text1"/>
        </w:rPr>
        <w:t xml:space="preserve"> </w:t>
      </w:r>
      <w:r w:rsidR="006145B3">
        <w:rPr>
          <w:rFonts w:asciiTheme="minorHAnsi" w:hAnsiTheme="minorHAnsi"/>
          <w:i/>
          <w:color w:val="000000" w:themeColor="text1"/>
        </w:rPr>
        <w:t xml:space="preserve">Это нужно чётко понимать </w:t>
      </w:r>
      <w:r w:rsidR="00E54C7C">
        <w:rPr>
          <w:rFonts w:asciiTheme="minorHAnsi" w:hAnsiTheme="minorHAnsi"/>
          <w:i/>
          <w:color w:val="000000" w:themeColor="text1"/>
        </w:rPr>
        <w:t>владельцам участков с другими видами разрешённого использования</w:t>
      </w:r>
      <w:r w:rsidR="006145B3">
        <w:rPr>
          <w:rFonts w:asciiTheme="minorHAnsi" w:hAnsiTheme="minorHAnsi"/>
          <w:i/>
          <w:color w:val="000000" w:themeColor="text1"/>
        </w:rPr>
        <w:t xml:space="preserve">. </w:t>
      </w:r>
      <w:r w:rsidR="005B5F5F">
        <w:rPr>
          <w:rFonts w:asciiTheme="minorHAnsi" w:hAnsiTheme="minorHAnsi"/>
          <w:i/>
          <w:color w:val="000000" w:themeColor="text1"/>
        </w:rPr>
        <w:t>Да,</w:t>
      </w:r>
      <w:r w:rsidR="00E54C7C">
        <w:rPr>
          <w:rFonts w:asciiTheme="minorHAnsi" w:hAnsiTheme="minorHAnsi"/>
          <w:i/>
          <w:color w:val="000000" w:themeColor="text1"/>
        </w:rPr>
        <w:t xml:space="preserve"> </w:t>
      </w:r>
      <w:r w:rsidR="005B5F5F">
        <w:rPr>
          <w:rFonts w:asciiTheme="minorHAnsi" w:hAnsiTheme="minorHAnsi"/>
          <w:i/>
          <w:color w:val="000000" w:themeColor="text1"/>
        </w:rPr>
        <w:t xml:space="preserve">положения закона о </w:t>
      </w:r>
      <w:r w:rsidR="006145B3">
        <w:rPr>
          <w:rFonts w:asciiTheme="minorHAnsi" w:hAnsiTheme="minorHAnsi"/>
          <w:i/>
          <w:color w:val="000000" w:themeColor="text1"/>
        </w:rPr>
        <w:t xml:space="preserve">прежней «дачной амнистии» </w:t>
      </w:r>
      <w:r w:rsidR="005B5F5F">
        <w:rPr>
          <w:rFonts w:asciiTheme="minorHAnsi" w:hAnsiTheme="minorHAnsi"/>
          <w:i/>
          <w:color w:val="000000" w:themeColor="text1"/>
        </w:rPr>
        <w:t xml:space="preserve">ранее </w:t>
      </w:r>
      <w:r w:rsidRPr="009F1074">
        <w:rPr>
          <w:rFonts w:asciiTheme="minorHAnsi" w:hAnsiTheme="minorHAnsi"/>
          <w:i/>
          <w:color w:val="000000" w:themeColor="text1"/>
        </w:rPr>
        <w:t>распространял</w:t>
      </w:r>
      <w:r w:rsidR="005B5F5F">
        <w:rPr>
          <w:rFonts w:asciiTheme="minorHAnsi" w:hAnsiTheme="minorHAnsi"/>
          <w:i/>
          <w:color w:val="000000" w:themeColor="text1"/>
        </w:rPr>
        <w:t>и</w:t>
      </w:r>
      <w:r w:rsidRPr="009F1074">
        <w:rPr>
          <w:rFonts w:asciiTheme="minorHAnsi" w:hAnsiTheme="minorHAnsi"/>
          <w:i/>
          <w:color w:val="000000" w:themeColor="text1"/>
        </w:rPr>
        <w:t xml:space="preserve">сь </w:t>
      </w:r>
      <w:r w:rsidR="006145B3">
        <w:rPr>
          <w:rFonts w:asciiTheme="minorHAnsi" w:hAnsiTheme="minorHAnsi"/>
          <w:i/>
          <w:color w:val="000000" w:themeColor="text1"/>
        </w:rPr>
        <w:t xml:space="preserve">и </w:t>
      </w:r>
      <w:r w:rsidRPr="009F1074">
        <w:rPr>
          <w:rFonts w:asciiTheme="minorHAnsi" w:hAnsiTheme="minorHAnsi"/>
          <w:i/>
          <w:color w:val="000000" w:themeColor="text1"/>
        </w:rPr>
        <w:t>на объекты</w:t>
      </w:r>
      <w:r w:rsidR="006145B3">
        <w:rPr>
          <w:rFonts w:asciiTheme="minorHAnsi" w:hAnsiTheme="minorHAnsi"/>
          <w:i/>
          <w:color w:val="000000" w:themeColor="text1"/>
        </w:rPr>
        <w:t xml:space="preserve">, </w:t>
      </w:r>
      <w:r w:rsidRPr="009F1074">
        <w:rPr>
          <w:rFonts w:asciiTheme="minorHAnsi" w:hAnsiTheme="minorHAnsi"/>
          <w:i/>
          <w:color w:val="000000" w:themeColor="text1"/>
        </w:rPr>
        <w:t>расположен</w:t>
      </w:r>
      <w:r w:rsidR="006145B3">
        <w:rPr>
          <w:rFonts w:asciiTheme="minorHAnsi" w:hAnsiTheme="minorHAnsi"/>
          <w:i/>
          <w:color w:val="000000" w:themeColor="text1"/>
        </w:rPr>
        <w:t xml:space="preserve">ные </w:t>
      </w:r>
      <w:r w:rsidRPr="009F1074">
        <w:rPr>
          <w:rFonts w:asciiTheme="minorHAnsi" w:hAnsiTheme="minorHAnsi"/>
          <w:i/>
          <w:color w:val="000000" w:themeColor="text1"/>
        </w:rPr>
        <w:t>на земельных участках под индивидуальное жилищное строительство (ИЖС), ведение личного подсобного хозяйства</w:t>
      </w:r>
      <w:r w:rsidR="005B5F5F">
        <w:rPr>
          <w:rFonts w:asciiTheme="minorHAnsi" w:hAnsiTheme="minorHAnsi"/>
          <w:i/>
          <w:color w:val="000000" w:themeColor="text1"/>
        </w:rPr>
        <w:t xml:space="preserve">. Но </w:t>
      </w:r>
      <w:r w:rsidR="00E54C7C">
        <w:rPr>
          <w:rFonts w:asciiTheme="minorHAnsi" w:hAnsiTheme="minorHAnsi"/>
          <w:i/>
          <w:color w:val="000000" w:themeColor="text1"/>
        </w:rPr>
        <w:t xml:space="preserve">с 1 марта 2019 года для этих категорий собственников и видов недвижимого имущества </w:t>
      </w:r>
      <w:r w:rsidR="005B5F5F">
        <w:rPr>
          <w:rFonts w:asciiTheme="minorHAnsi" w:hAnsiTheme="minorHAnsi"/>
          <w:i/>
          <w:color w:val="000000" w:themeColor="text1"/>
        </w:rPr>
        <w:t xml:space="preserve">установлен свой - </w:t>
      </w:r>
      <w:r w:rsidR="00E54C7C">
        <w:rPr>
          <w:rFonts w:asciiTheme="minorHAnsi" w:hAnsiTheme="minorHAnsi"/>
          <w:i/>
          <w:color w:val="000000" w:themeColor="text1"/>
        </w:rPr>
        <w:t>уведомительный порядок регистрации  прав и кадастрового учёта объектов недвижимости</w:t>
      </w:r>
      <w:r w:rsidR="005B5F5F">
        <w:rPr>
          <w:rFonts w:asciiTheme="minorHAnsi" w:hAnsiTheme="minorHAnsi"/>
          <w:i/>
          <w:color w:val="000000" w:themeColor="text1"/>
        </w:rPr>
        <w:t>, который успешно действует в настоящее время»</w:t>
      </w:r>
      <w:r w:rsidRPr="009F1074">
        <w:rPr>
          <w:rFonts w:asciiTheme="minorHAnsi" w:hAnsiTheme="minorHAnsi"/>
          <w:color w:val="000000" w:themeColor="text1"/>
        </w:rPr>
        <w:t xml:space="preserve">, - </w:t>
      </w:r>
      <w:r w:rsidR="00E54C7C">
        <w:rPr>
          <w:rFonts w:asciiTheme="minorHAnsi" w:hAnsiTheme="minorHAnsi"/>
          <w:color w:val="000000" w:themeColor="text1"/>
        </w:rPr>
        <w:t xml:space="preserve">поясняет </w:t>
      </w:r>
      <w:r w:rsidR="00E54C7C" w:rsidRPr="00E54C7C">
        <w:rPr>
          <w:rFonts w:asciiTheme="minorHAnsi" w:hAnsiTheme="minorHAnsi"/>
          <w:b/>
          <w:color w:val="000000" w:themeColor="text1"/>
        </w:rPr>
        <w:t>заместитель директора К</w:t>
      </w:r>
      <w:r w:rsidRPr="00E54C7C">
        <w:rPr>
          <w:rFonts w:asciiTheme="minorHAnsi" w:hAnsiTheme="minorHAnsi"/>
          <w:b/>
          <w:color w:val="000000" w:themeColor="text1"/>
        </w:rPr>
        <w:t xml:space="preserve">адастровой палаты </w:t>
      </w:r>
      <w:r w:rsidR="00E54C7C" w:rsidRPr="00E54C7C">
        <w:rPr>
          <w:rFonts w:asciiTheme="minorHAnsi" w:hAnsiTheme="minorHAnsi"/>
          <w:b/>
          <w:color w:val="000000" w:themeColor="text1"/>
        </w:rPr>
        <w:t xml:space="preserve">по Новгородской области Светлана </w:t>
      </w:r>
      <w:proofErr w:type="spellStart"/>
      <w:r w:rsidR="00E54C7C" w:rsidRPr="00E54C7C">
        <w:rPr>
          <w:rFonts w:asciiTheme="minorHAnsi" w:hAnsiTheme="minorHAnsi"/>
          <w:b/>
          <w:color w:val="000000" w:themeColor="text1"/>
        </w:rPr>
        <w:t>Ханыгина</w:t>
      </w:r>
      <w:proofErr w:type="spellEnd"/>
      <w:r w:rsidRPr="00E54C7C">
        <w:rPr>
          <w:rFonts w:asciiTheme="minorHAnsi" w:hAnsiTheme="minorHAnsi"/>
          <w:b/>
          <w:color w:val="000000" w:themeColor="text1"/>
        </w:rPr>
        <w:t xml:space="preserve">.  </w:t>
      </w:r>
    </w:p>
    <w:p w:rsidR="00985D9B" w:rsidRDefault="00985D9B" w:rsidP="000664C4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</w:rPr>
      </w:pPr>
    </w:p>
    <w:p w:rsidR="00FD1199" w:rsidRPr="009F1074" w:rsidRDefault="006C0FB5" w:rsidP="000664C4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Д</w:t>
      </w:r>
      <w:r w:rsidR="005B5F5F">
        <w:rPr>
          <w:rFonts w:asciiTheme="minorHAnsi" w:hAnsiTheme="minorHAnsi"/>
          <w:color w:val="000000" w:themeColor="text1"/>
        </w:rPr>
        <w:t>ля оформления дом</w:t>
      </w:r>
      <w:r>
        <w:rPr>
          <w:rFonts w:asciiTheme="minorHAnsi" w:hAnsiTheme="minorHAnsi"/>
          <w:color w:val="000000" w:themeColor="text1"/>
        </w:rPr>
        <w:t>а</w:t>
      </w:r>
      <w:r w:rsidR="005B5F5F">
        <w:rPr>
          <w:rFonts w:asciiTheme="minorHAnsi" w:hAnsiTheme="minorHAnsi"/>
          <w:color w:val="000000" w:themeColor="text1"/>
        </w:rPr>
        <w:t xml:space="preserve"> и строени</w:t>
      </w:r>
      <w:r>
        <w:rPr>
          <w:rFonts w:asciiTheme="minorHAnsi" w:hAnsiTheme="minorHAnsi"/>
          <w:color w:val="000000" w:themeColor="text1"/>
        </w:rPr>
        <w:t>я</w:t>
      </w:r>
      <w:r w:rsidR="005B5F5F">
        <w:rPr>
          <w:rFonts w:asciiTheme="minorHAnsi" w:hAnsiTheme="minorHAnsi"/>
          <w:color w:val="000000" w:themeColor="text1"/>
        </w:rPr>
        <w:t xml:space="preserve"> на садов</w:t>
      </w:r>
      <w:r>
        <w:rPr>
          <w:rFonts w:asciiTheme="minorHAnsi" w:hAnsiTheme="minorHAnsi"/>
          <w:color w:val="000000" w:themeColor="text1"/>
        </w:rPr>
        <w:t>ом</w:t>
      </w:r>
      <w:r w:rsidR="005B5F5F">
        <w:rPr>
          <w:rFonts w:asciiTheme="minorHAnsi" w:hAnsiTheme="minorHAnsi"/>
          <w:color w:val="000000" w:themeColor="text1"/>
        </w:rPr>
        <w:t xml:space="preserve"> участк</w:t>
      </w:r>
      <w:r>
        <w:rPr>
          <w:rFonts w:asciiTheme="minorHAnsi" w:hAnsiTheme="minorHAnsi"/>
          <w:color w:val="000000" w:themeColor="text1"/>
        </w:rPr>
        <w:t>е</w:t>
      </w:r>
      <w:r w:rsidR="005B5F5F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>п</w:t>
      </w:r>
      <w:r>
        <w:rPr>
          <w:rFonts w:asciiTheme="minorHAnsi" w:hAnsiTheme="minorHAnsi"/>
          <w:color w:val="000000" w:themeColor="text1"/>
        </w:rPr>
        <w:t xml:space="preserve">о упрощённой схеме </w:t>
      </w:r>
      <w:r w:rsidR="005B5F5F">
        <w:rPr>
          <w:rFonts w:asciiTheme="minorHAnsi" w:hAnsiTheme="minorHAnsi"/>
          <w:color w:val="000000" w:themeColor="text1"/>
        </w:rPr>
        <w:t>о</w:t>
      </w:r>
      <w:r w:rsidR="00FD1199" w:rsidRPr="009F1074">
        <w:rPr>
          <w:rFonts w:asciiTheme="minorHAnsi" w:hAnsiTheme="minorHAnsi"/>
          <w:color w:val="000000" w:themeColor="text1"/>
        </w:rPr>
        <w:t>бладател</w:t>
      </w:r>
      <w:r>
        <w:rPr>
          <w:rFonts w:asciiTheme="minorHAnsi" w:hAnsiTheme="minorHAnsi"/>
          <w:color w:val="000000" w:themeColor="text1"/>
        </w:rPr>
        <w:t>ю</w:t>
      </w:r>
      <w:r w:rsidR="00653223">
        <w:rPr>
          <w:rFonts w:asciiTheme="minorHAnsi" w:hAnsiTheme="minorHAnsi"/>
          <w:color w:val="000000" w:themeColor="text1"/>
        </w:rPr>
        <w:t xml:space="preserve"> правоустанавливающих документов на них</w:t>
      </w:r>
      <w:r>
        <w:rPr>
          <w:rFonts w:asciiTheme="minorHAnsi" w:hAnsiTheme="minorHAnsi"/>
          <w:color w:val="000000" w:themeColor="text1"/>
        </w:rPr>
        <w:t xml:space="preserve"> </w:t>
      </w:r>
      <w:r w:rsidR="005B5F5F">
        <w:rPr>
          <w:rFonts w:asciiTheme="minorHAnsi" w:hAnsiTheme="minorHAnsi"/>
          <w:color w:val="000000" w:themeColor="text1"/>
        </w:rPr>
        <w:t>н</w:t>
      </w:r>
      <w:r w:rsidR="00653223">
        <w:rPr>
          <w:rFonts w:asciiTheme="minorHAnsi" w:hAnsiTheme="minorHAnsi"/>
          <w:color w:val="000000" w:themeColor="text1"/>
        </w:rPr>
        <w:t>ужно</w:t>
      </w:r>
      <w:r w:rsidR="005B5F5F">
        <w:rPr>
          <w:rFonts w:asciiTheme="minorHAnsi" w:hAnsiTheme="minorHAnsi"/>
          <w:color w:val="000000" w:themeColor="text1"/>
        </w:rPr>
        <w:t xml:space="preserve"> позаботиться о </w:t>
      </w:r>
      <w:r>
        <w:rPr>
          <w:rFonts w:asciiTheme="minorHAnsi" w:hAnsiTheme="minorHAnsi"/>
          <w:color w:val="000000" w:themeColor="text1"/>
        </w:rPr>
        <w:t>наличии</w:t>
      </w:r>
      <w:r w:rsidR="00653223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 xml:space="preserve"> </w:t>
      </w:r>
      <w:r w:rsidR="00653223">
        <w:rPr>
          <w:rFonts w:asciiTheme="minorHAnsi" w:hAnsiTheme="minorHAnsi"/>
          <w:color w:val="000000" w:themeColor="text1"/>
        </w:rPr>
        <w:t xml:space="preserve">технического плана </w:t>
      </w:r>
      <w:r w:rsidR="00FD1199" w:rsidRPr="009F1074">
        <w:rPr>
          <w:rFonts w:asciiTheme="minorHAnsi" w:hAnsiTheme="minorHAnsi"/>
          <w:color w:val="000000" w:themeColor="text1"/>
        </w:rPr>
        <w:t>здания. Необходимым документом для его подготовки является декларация, составленная правообладателем объекта недвижимости. «</w:t>
      </w:r>
      <w:r w:rsidR="00FD1199" w:rsidRPr="009F1074">
        <w:rPr>
          <w:rFonts w:asciiTheme="minorHAnsi" w:hAnsiTheme="minorHAnsi"/>
          <w:i/>
          <w:color w:val="000000" w:themeColor="text1"/>
        </w:rPr>
        <w:t>Для оформления собственности таких объектов владельцу достаточно сначала обратиться к кадастровому инженеру для подготовки технического плана, а после – предоставить лично в МФЦ, посредством почтового отправления или в электронном виде пакет документов с заявлением о кадастровом уч</w:t>
      </w:r>
      <w:r w:rsidR="00653223">
        <w:rPr>
          <w:rFonts w:asciiTheme="minorHAnsi" w:hAnsiTheme="minorHAnsi"/>
          <w:i/>
          <w:color w:val="000000" w:themeColor="text1"/>
        </w:rPr>
        <w:t>ё</w:t>
      </w:r>
      <w:r w:rsidR="00FD1199" w:rsidRPr="009F1074">
        <w:rPr>
          <w:rFonts w:asciiTheme="minorHAnsi" w:hAnsiTheme="minorHAnsi"/>
          <w:i/>
          <w:color w:val="000000" w:themeColor="text1"/>
        </w:rPr>
        <w:t>те и регистрации прав</w:t>
      </w:r>
      <w:r w:rsidR="00FD1199" w:rsidRPr="009F1074">
        <w:rPr>
          <w:rFonts w:asciiTheme="minorHAnsi" w:hAnsiTheme="minorHAnsi"/>
          <w:color w:val="000000" w:themeColor="text1"/>
        </w:rPr>
        <w:t xml:space="preserve">», - говорит </w:t>
      </w:r>
      <w:r w:rsidR="00FD1199" w:rsidRPr="009F1074">
        <w:rPr>
          <w:rFonts w:asciiTheme="minorHAnsi" w:hAnsiTheme="minorHAnsi"/>
          <w:b/>
          <w:color w:val="000000" w:themeColor="text1"/>
        </w:rPr>
        <w:t xml:space="preserve">эксперт </w:t>
      </w:r>
      <w:r w:rsidR="00653223">
        <w:rPr>
          <w:rFonts w:asciiTheme="minorHAnsi" w:hAnsiTheme="minorHAnsi"/>
          <w:b/>
          <w:color w:val="000000" w:themeColor="text1"/>
        </w:rPr>
        <w:t>ф</w:t>
      </w:r>
      <w:r w:rsidR="00FD1199" w:rsidRPr="009F1074">
        <w:rPr>
          <w:rFonts w:asciiTheme="minorHAnsi" w:hAnsiTheme="minorHAnsi"/>
          <w:b/>
          <w:color w:val="000000" w:themeColor="text1"/>
        </w:rPr>
        <w:t xml:space="preserve">едеральной </w:t>
      </w:r>
      <w:r w:rsidR="00653223">
        <w:rPr>
          <w:rFonts w:asciiTheme="minorHAnsi" w:hAnsiTheme="minorHAnsi"/>
          <w:b/>
          <w:color w:val="000000" w:themeColor="text1"/>
        </w:rPr>
        <w:t>К</w:t>
      </w:r>
      <w:r w:rsidR="00FD1199" w:rsidRPr="009F1074">
        <w:rPr>
          <w:rFonts w:asciiTheme="minorHAnsi" w:hAnsiTheme="minorHAnsi"/>
          <w:b/>
          <w:color w:val="000000" w:themeColor="text1"/>
        </w:rPr>
        <w:t xml:space="preserve">адастровой палаты Надежда Лещенко. </w:t>
      </w:r>
    </w:p>
    <w:p w:rsidR="00985D9B" w:rsidRDefault="00985D9B" w:rsidP="000664C4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</w:rPr>
      </w:pPr>
    </w:p>
    <w:p w:rsidR="00FD1199" w:rsidRPr="009F1074" w:rsidRDefault="00FD1199" w:rsidP="000664C4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</w:rPr>
      </w:pPr>
      <w:r w:rsidRPr="009F1074">
        <w:rPr>
          <w:rFonts w:asciiTheme="minorHAnsi" w:hAnsiTheme="minorHAnsi"/>
          <w:color w:val="000000" w:themeColor="text1"/>
        </w:rPr>
        <w:t>Что касается объектов недвижимости, расположенных на землях под ИЖС, для них сохраняется</w:t>
      </w:r>
      <w:r w:rsidR="00653223">
        <w:rPr>
          <w:rFonts w:asciiTheme="minorHAnsi" w:hAnsiTheme="minorHAnsi"/>
          <w:color w:val="000000" w:themeColor="text1"/>
        </w:rPr>
        <w:t xml:space="preserve"> </w:t>
      </w:r>
      <w:r w:rsidR="00653223">
        <w:rPr>
          <w:rFonts w:asciiTheme="minorHAnsi" w:hAnsiTheme="minorHAnsi"/>
          <w:color w:val="000000" w:themeColor="text1"/>
        </w:rPr>
        <w:t>п</w:t>
      </w:r>
      <w:r w:rsidR="00653223" w:rsidRPr="009F1074">
        <w:rPr>
          <w:rFonts w:asciiTheme="minorHAnsi" w:hAnsiTheme="minorHAnsi"/>
          <w:color w:val="000000" w:themeColor="text1"/>
        </w:rPr>
        <w:t>редусмотренн</w:t>
      </w:r>
      <w:r w:rsidR="00653223">
        <w:rPr>
          <w:rFonts w:asciiTheme="minorHAnsi" w:hAnsiTheme="minorHAnsi"/>
          <w:color w:val="000000" w:themeColor="text1"/>
        </w:rPr>
        <w:t>ый</w:t>
      </w:r>
      <w:r w:rsidR="00653223">
        <w:rPr>
          <w:rFonts w:asciiTheme="minorHAnsi" w:hAnsiTheme="minorHAnsi"/>
          <w:color w:val="000000" w:themeColor="text1"/>
        </w:rPr>
        <w:t xml:space="preserve"> </w:t>
      </w:r>
      <w:r w:rsidR="00653223" w:rsidRPr="009F1074">
        <w:rPr>
          <w:rFonts w:asciiTheme="minorHAnsi" w:hAnsiTheme="minorHAnsi"/>
          <w:color w:val="000000" w:themeColor="text1"/>
        </w:rPr>
        <w:t>Градостроительным кодексом РФ</w:t>
      </w:r>
      <w:r w:rsidR="00653223" w:rsidRPr="009F1074">
        <w:rPr>
          <w:rFonts w:asciiTheme="minorHAnsi" w:hAnsiTheme="minorHAnsi"/>
          <w:color w:val="000000" w:themeColor="text1"/>
        </w:rPr>
        <w:t xml:space="preserve"> </w:t>
      </w:r>
      <w:r w:rsidR="00653223">
        <w:rPr>
          <w:rFonts w:asciiTheme="minorHAnsi" w:hAnsiTheme="minorHAnsi"/>
          <w:color w:val="000000" w:themeColor="text1"/>
        </w:rPr>
        <w:t xml:space="preserve">уведомительный </w:t>
      </w:r>
      <w:r w:rsidRPr="009F1074">
        <w:rPr>
          <w:rFonts w:asciiTheme="minorHAnsi" w:hAnsiTheme="minorHAnsi"/>
          <w:color w:val="000000" w:themeColor="text1"/>
        </w:rPr>
        <w:t xml:space="preserve">порядок. </w:t>
      </w:r>
      <w:r w:rsidR="00653223">
        <w:rPr>
          <w:rFonts w:asciiTheme="minorHAnsi" w:hAnsiTheme="minorHAnsi"/>
          <w:color w:val="000000" w:themeColor="text1"/>
        </w:rPr>
        <w:t xml:space="preserve">Напомним, что для его соблюдения </w:t>
      </w:r>
      <w:r w:rsidRPr="009F1074">
        <w:rPr>
          <w:rFonts w:asciiTheme="minorHAnsi" w:hAnsiTheme="minorHAnsi"/>
          <w:color w:val="000000" w:themeColor="text1"/>
        </w:rPr>
        <w:t xml:space="preserve">владельцу потребуется направить в </w:t>
      </w:r>
      <w:r w:rsidR="00653223">
        <w:rPr>
          <w:rFonts w:asciiTheme="minorHAnsi" w:hAnsiTheme="minorHAnsi"/>
          <w:color w:val="000000" w:themeColor="text1"/>
        </w:rPr>
        <w:t xml:space="preserve">орган местного самоуправления </w:t>
      </w:r>
      <w:r w:rsidRPr="009F1074">
        <w:rPr>
          <w:rFonts w:asciiTheme="minorHAnsi" w:hAnsiTheme="minorHAnsi"/>
          <w:color w:val="000000" w:themeColor="text1"/>
        </w:rPr>
        <w:t xml:space="preserve">уведомление о планируемом строительстве, в том числе, описание параметров объекта недвижимости. После - уведомление об окончании строительства с приложением, в том числе, технического плана здания. </w:t>
      </w:r>
    </w:p>
    <w:p w:rsidR="00985D9B" w:rsidRDefault="00985D9B" w:rsidP="000664C4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</w:rPr>
      </w:pPr>
    </w:p>
    <w:p w:rsidR="00653223" w:rsidRPr="009F1074" w:rsidRDefault="00FD1199" w:rsidP="000664C4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000000" w:themeColor="text1"/>
        </w:rPr>
      </w:pPr>
      <w:r w:rsidRPr="009F1074">
        <w:rPr>
          <w:rFonts w:asciiTheme="minorHAnsi" w:hAnsiTheme="minorHAnsi"/>
          <w:color w:val="000000" w:themeColor="text1"/>
        </w:rPr>
        <w:t xml:space="preserve">Оформление права собственности </w:t>
      </w:r>
      <w:r w:rsidR="00653223">
        <w:rPr>
          <w:rFonts w:asciiTheme="minorHAnsi" w:hAnsiTheme="minorHAnsi"/>
          <w:color w:val="000000" w:themeColor="text1"/>
        </w:rPr>
        <w:t xml:space="preserve">на объект индивидуального жилого строительства </w:t>
      </w:r>
      <w:r w:rsidRPr="009F1074">
        <w:rPr>
          <w:rFonts w:asciiTheme="minorHAnsi" w:hAnsiTheme="minorHAnsi"/>
          <w:color w:val="000000" w:themeColor="text1"/>
        </w:rPr>
        <w:t xml:space="preserve">возможно только после получения застройщиком </w:t>
      </w:r>
      <w:proofErr w:type="gramStart"/>
      <w:r w:rsidRPr="009F1074">
        <w:rPr>
          <w:rFonts w:asciiTheme="minorHAnsi" w:hAnsiTheme="minorHAnsi"/>
          <w:color w:val="000000" w:themeColor="text1"/>
        </w:rPr>
        <w:t>уведомления</w:t>
      </w:r>
      <w:proofErr w:type="gramEnd"/>
      <w:r w:rsidRPr="009F1074">
        <w:rPr>
          <w:rFonts w:asciiTheme="minorHAnsi" w:hAnsiTheme="minorHAnsi"/>
          <w:color w:val="000000" w:themeColor="text1"/>
        </w:rPr>
        <w:t xml:space="preserve"> о соответствии построенного объекта заявленным характеристикам. «</w:t>
      </w:r>
      <w:r w:rsidRPr="009F1074">
        <w:rPr>
          <w:rFonts w:asciiTheme="minorHAnsi" w:hAnsiTheme="minorHAnsi"/>
          <w:i/>
          <w:color w:val="000000" w:themeColor="text1"/>
        </w:rPr>
        <w:t>Так, например, если владелец заявлял о планируемом строительстве двухэтажного дома, а построил трехэтажный – администрация</w:t>
      </w:r>
      <w:r w:rsidR="000664C4">
        <w:rPr>
          <w:rFonts w:asciiTheme="minorHAnsi" w:hAnsiTheme="minorHAnsi"/>
          <w:i/>
          <w:color w:val="000000" w:themeColor="text1"/>
        </w:rPr>
        <w:t xml:space="preserve"> </w:t>
      </w:r>
      <w:r w:rsidRPr="009F1074">
        <w:rPr>
          <w:rFonts w:asciiTheme="minorHAnsi" w:hAnsiTheme="minorHAnsi"/>
          <w:i/>
          <w:color w:val="000000" w:themeColor="text1"/>
        </w:rPr>
        <w:t xml:space="preserve">выдаст уведомление о несоответствии параметров объекта </w:t>
      </w:r>
      <w:proofErr w:type="gramStart"/>
      <w:r w:rsidRPr="009F1074">
        <w:rPr>
          <w:rFonts w:asciiTheme="minorHAnsi" w:hAnsiTheme="minorHAnsi"/>
          <w:i/>
          <w:color w:val="000000" w:themeColor="text1"/>
        </w:rPr>
        <w:t>заявленным</w:t>
      </w:r>
      <w:proofErr w:type="gramEnd"/>
      <w:r w:rsidRPr="009F1074">
        <w:rPr>
          <w:rFonts w:asciiTheme="minorHAnsi" w:hAnsiTheme="minorHAnsi"/>
          <w:i/>
          <w:color w:val="000000" w:themeColor="text1"/>
        </w:rPr>
        <w:t>. В таком случае оформление собственности будет невозможным</w:t>
      </w:r>
      <w:r w:rsidRPr="009F1074">
        <w:rPr>
          <w:rFonts w:asciiTheme="minorHAnsi" w:hAnsiTheme="minorHAnsi"/>
          <w:color w:val="000000" w:themeColor="text1"/>
        </w:rPr>
        <w:t xml:space="preserve">», - говорит </w:t>
      </w:r>
      <w:r w:rsidR="00653223" w:rsidRPr="009F1074">
        <w:rPr>
          <w:rFonts w:asciiTheme="minorHAnsi" w:hAnsiTheme="minorHAnsi"/>
          <w:b/>
          <w:color w:val="000000" w:themeColor="text1"/>
        </w:rPr>
        <w:t xml:space="preserve">эксперт </w:t>
      </w:r>
      <w:r w:rsidR="00653223">
        <w:rPr>
          <w:rFonts w:asciiTheme="minorHAnsi" w:hAnsiTheme="minorHAnsi"/>
          <w:b/>
          <w:color w:val="000000" w:themeColor="text1"/>
        </w:rPr>
        <w:t>ф</w:t>
      </w:r>
      <w:r w:rsidR="00653223" w:rsidRPr="009F1074">
        <w:rPr>
          <w:rFonts w:asciiTheme="minorHAnsi" w:hAnsiTheme="minorHAnsi"/>
          <w:b/>
          <w:color w:val="000000" w:themeColor="text1"/>
        </w:rPr>
        <w:t xml:space="preserve">едеральной </w:t>
      </w:r>
      <w:r w:rsidR="00653223">
        <w:rPr>
          <w:rFonts w:asciiTheme="minorHAnsi" w:hAnsiTheme="minorHAnsi"/>
          <w:b/>
          <w:color w:val="000000" w:themeColor="text1"/>
        </w:rPr>
        <w:t>К</w:t>
      </w:r>
      <w:r w:rsidR="00653223" w:rsidRPr="009F1074">
        <w:rPr>
          <w:rFonts w:asciiTheme="minorHAnsi" w:hAnsiTheme="minorHAnsi"/>
          <w:b/>
          <w:color w:val="000000" w:themeColor="text1"/>
        </w:rPr>
        <w:t xml:space="preserve">адастровой палаты Надежда Лещенко. </w:t>
      </w:r>
    </w:p>
    <w:p w:rsidR="002D0349" w:rsidRPr="009F1074" w:rsidRDefault="00653223" w:rsidP="000664C4">
      <w:pPr>
        <w:pStyle w:val="a7"/>
        <w:shd w:val="clear" w:color="auto" w:fill="FFFFFF"/>
        <w:spacing w:after="0" w:afterAutospacing="0"/>
        <w:jc w:val="both"/>
        <w:rPr>
          <w:rFonts w:asciiTheme="minorHAnsi" w:hAnsiTheme="minorHAnsi" w:cs="Segoe U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Добавим</w:t>
      </w:r>
      <w:r w:rsidR="00D41262" w:rsidRPr="009F1074">
        <w:rPr>
          <w:rFonts w:asciiTheme="minorHAnsi" w:hAnsiTheme="minorHAnsi"/>
          <w:color w:val="000000" w:themeColor="text1"/>
        </w:rPr>
        <w:t xml:space="preserve">, </w:t>
      </w:r>
      <w:r>
        <w:rPr>
          <w:rFonts w:asciiTheme="minorHAnsi" w:hAnsiTheme="minorHAnsi"/>
          <w:color w:val="000000" w:themeColor="text1"/>
        </w:rPr>
        <w:t xml:space="preserve">что </w:t>
      </w:r>
      <w:r w:rsidR="00D41262" w:rsidRPr="009F1074">
        <w:rPr>
          <w:rFonts w:asciiTheme="minorHAnsi" w:hAnsiTheme="minorHAnsi"/>
          <w:color w:val="000000" w:themeColor="text1"/>
        </w:rPr>
        <w:t xml:space="preserve">закон </w:t>
      </w:r>
      <w:r>
        <w:rPr>
          <w:rFonts w:asciiTheme="minorHAnsi" w:hAnsiTheme="minorHAnsi"/>
          <w:color w:val="000000" w:themeColor="text1"/>
        </w:rPr>
        <w:t xml:space="preserve">о новой «дачной амнистии» также </w:t>
      </w:r>
      <w:r w:rsidR="00D41262" w:rsidRPr="009F1074">
        <w:rPr>
          <w:rFonts w:asciiTheme="minorHAnsi" w:hAnsiTheme="minorHAnsi"/>
          <w:color w:val="000000" w:themeColor="text1"/>
        </w:rPr>
        <w:t>продлевает до 1 марта 2022 года срок</w:t>
      </w:r>
      <w:r w:rsidR="00E444CD">
        <w:rPr>
          <w:rFonts w:asciiTheme="minorHAnsi" w:hAnsiTheme="minorHAnsi"/>
          <w:color w:val="000000" w:themeColor="text1"/>
        </w:rPr>
        <w:t xml:space="preserve"> </w:t>
      </w:r>
      <w:bookmarkStart w:id="0" w:name="_GoBack"/>
      <w:bookmarkEnd w:id="0"/>
      <w:r w:rsidR="00D41262" w:rsidRPr="009F1074">
        <w:rPr>
          <w:rFonts w:asciiTheme="minorHAnsi" w:hAnsiTheme="minorHAnsi"/>
          <w:color w:val="000000" w:themeColor="text1"/>
        </w:rPr>
        <w:t xml:space="preserve">льготного бесплатного предоставления в собственность земельных участков, находящихся в публичной собственности, для членов садоводческих и огороднических некоммерческих товариществ. </w:t>
      </w:r>
    </w:p>
    <w:sectPr w:rsidR="002D0349" w:rsidRPr="009F1074" w:rsidSect="0065322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52C0C"/>
    <w:rsid w:val="000664C4"/>
    <w:rsid w:val="0016474B"/>
    <w:rsid w:val="00194B3B"/>
    <w:rsid w:val="001F515E"/>
    <w:rsid w:val="00296A1C"/>
    <w:rsid w:val="002D0349"/>
    <w:rsid w:val="00313D6C"/>
    <w:rsid w:val="003770CF"/>
    <w:rsid w:val="005B5F5F"/>
    <w:rsid w:val="006145B3"/>
    <w:rsid w:val="006164F0"/>
    <w:rsid w:val="00653223"/>
    <w:rsid w:val="006C0FB5"/>
    <w:rsid w:val="007671CE"/>
    <w:rsid w:val="007C5FD5"/>
    <w:rsid w:val="00957EB9"/>
    <w:rsid w:val="00985D9B"/>
    <w:rsid w:val="009F1074"/>
    <w:rsid w:val="00AF0590"/>
    <w:rsid w:val="00BB4C3D"/>
    <w:rsid w:val="00C613BF"/>
    <w:rsid w:val="00CD2DA2"/>
    <w:rsid w:val="00D41262"/>
    <w:rsid w:val="00DA66D0"/>
    <w:rsid w:val="00E444CD"/>
    <w:rsid w:val="00E54C7C"/>
    <w:rsid w:val="00F37CE2"/>
    <w:rsid w:val="00FD1199"/>
    <w:rsid w:val="00FF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19080200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2965</Characters>
  <Application>Microsoft Office Word</Application>
  <DocSecurity>0</DocSecurity>
  <Lines>63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01</cp:lastModifiedBy>
  <cp:revision>2</cp:revision>
  <dcterms:created xsi:type="dcterms:W3CDTF">2019-08-07T12:02:00Z</dcterms:created>
  <dcterms:modified xsi:type="dcterms:W3CDTF">2019-08-07T12:02:00Z</dcterms:modified>
</cp:coreProperties>
</file>